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0E" w:rsidRDefault="00B272B0" w:rsidP="00B272B0">
      <w:pPr>
        <w:jc w:val="center"/>
      </w:pPr>
      <w:r>
        <w:rPr>
          <w:noProof/>
        </w:rPr>
        <w:drawing>
          <wp:inline distT="0" distB="0" distL="0" distR="0">
            <wp:extent cx="2055923" cy="1370533"/>
            <wp:effectExtent l="0" t="0" r="190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a-rufolo-ravel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923" cy="13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1616" cy="137384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versità_degli_Studi_di_Salerno,_Campus_di_Fiscia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937" cy="137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2B0" w:rsidRDefault="00B272B0" w:rsidP="00B272B0">
      <w:pPr>
        <w:jc w:val="center"/>
      </w:pPr>
    </w:p>
    <w:p w:rsidR="00B272B0" w:rsidRPr="00B272B0" w:rsidRDefault="00B272B0" w:rsidP="00B272B0">
      <w:pPr>
        <w:pStyle w:val="Titolo"/>
        <w:ind w:left="-709" w:right="-766"/>
        <w:rPr>
          <w:rFonts w:ascii="Times New Roman" w:hAnsi="Times New Roman" w:cs="Times New Roman"/>
          <w:sz w:val="44"/>
          <w:szCs w:val="44"/>
        </w:rPr>
      </w:pPr>
      <w:r w:rsidRPr="00B272B0">
        <w:rPr>
          <w:rFonts w:ascii="Times New Roman" w:hAnsi="Times New Roman" w:cs="Times New Roman"/>
          <w:sz w:val="44"/>
          <w:szCs w:val="44"/>
        </w:rPr>
        <w:t xml:space="preserve">ICSB </w:t>
      </w:r>
      <w:r>
        <w:rPr>
          <w:rFonts w:ascii="Times New Roman" w:hAnsi="Times New Roman" w:cs="Times New Roman"/>
          <w:sz w:val="44"/>
          <w:szCs w:val="44"/>
        </w:rPr>
        <w:t xml:space="preserve">GLOBAL </w:t>
      </w:r>
      <w:r w:rsidRPr="00B272B0">
        <w:rPr>
          <w:rFonts w:ascii="Times New Roman" w:hAnsi="Times New Roman" w:cs="Times New Roman"/>
          <w:sz w:val="44"/>
          <w:szCs w:val="44"/>
        </w:rPr>
        <w:t>in ITALY</w:t>
      </w:r>
      <w:r>
        <w:rPr>
          <w:rFonts w:ascii="Times New Roman" w:hAnsi="Times New Roman" w:cs="Times New Roman"/>
          <w:sz w:val="44"/>
          <w:szCs w:val="44"/>
        </w:rPr>
        <w:t xml:space="preserve"> -</w:t>
      </w:r>
      <w:r w:rsidRPr="00B272B0">
        <w:rPr>
          <w:rFonts w:ascii="Times New Roman" w:hAnsi="Times New Roman" w:cs="Times New Roman"/>
          <w:sz w:val="44"/>
          <w:szCs w:val="44"/>
        </w:rPr>
        <w:t xml:space="preserve"> 2018 Conference</w:t>
      </w:r>
    </w:p>
    <w:p w:rsidR="00B272B0" w:rsidRPr="00B272B0" w:rsidRDefault="00B272B0" w:rsidP="00B272B0">
      <w:pPr>
        <w:pStyle w:val="Sottotitolo"/>
        <w:rPr>
          <w:color w:val="1F497D" w:themeColor="text2"/>
        </w:rPr>
      </w:pPr>
      <w:r w:rsidRPr="00B272B0">
        <w:rPr>
          <w:color w:val="1F497D" w:themeColor="text2"/>
        </w:rPr>
        <w:t>SOCIAL INNOVATION AND HUMANE ENTREPRENEURSHIP</w:t>
      </w:r>
      <w:r w:rsidRPr="00B272B0">
        <w:rPr>
          <w:color w:val="1F497D" w:themeColor="text2"/>
        </w:rPr>
        <w:br/>
        <w:t>FROM POLICY TO ACTION</w:t>
      </w:r>
    </w:p>
    <w:p w:rsidR="00B272B0" w:rsidRDefault="00B272B0" w:rsidP="00B272B0">
      <w:pPr>
        <w:pStyle w:val="Sottotitolo"/>
      </w:pPr>
    </w:p>
    <w:p w:rsidR="00B272B0" w:rsidRDefault="00B272B0" w:rsidP="00B272B0">
      <w:pPr>
        <w:pStyle w:val="Sottotitolo"/>
      </w:pPr>
      <w:r>
        <w:t>CAMPUS UNIVERSITARIO – FISCIANO, 4 OTTOBRE</w:t>
      </w:r>
    </w:p>
    <w:p w:rsidR="00B272B0" w:rsidRDefault="00B272B0" w:rsidP="00B272B0">
      <w:pPr>
        <w:pStyle w:val="Sottotitolo"/>
      </w:pPr>
      <w:r>
        <w:t>PALAZZO STORICO DI VILLA RUFOLO – RAVELLO, 5 OTTOBRE</w:t>
      </w:r>
    </w:p>
    <w:p w:rsidR="00B272B0" w:rsidRDefault="00B272B0" w:rsidP="00B272B0">
      <w:pPr>
        <w:pStyle w:val="Sottotitolo"/>
      </w:pPr>
    </w:p>
    <w:p w:rsidR="00B272B0" w:rsidRDefault="00B272B0" w:rsidP="005E71BA">
      <w:pPr>
        <w:jc w:val="both"/>
      </w:pPr>
      <w:r w:rsidRPr="00B272B0">
        <w:t>L’Inte</w:t>
      </w:r>
      <w:r>
        <w:t xml:space="preserve">rnational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Business (ICSB)</w:t>
      </w:r>
      <w:r w:rsidR="005E71BA">
        <w:t>,</w:t>
      </w:r>
      <w:r>
        <w:t xml:space="preserve"> con oltre 70 anni di storia e Assoc</w:t>
      </w:r>
      <w:r w:rsidR="005E71BA">
        <w:t>iati in oltre 80 Paesi</w:t>
      </w:r>
      <w:r>
        <w:t>, da sempre rappresenta un luogo privilegiato di incontro</w:t>
      </w:r>
      <w:r w:rsidR="005E71BA">
        <w:t xml:space="preserve"> e di dialogo fra Accademia, Policy </w:t>
      </w:r>
      <w:proofErr w:type="spellStart"/>
      <w:r w:rsidR="005E71BA">
        <w:t>Makers</w:t>
      </w:r>
      <w:proofErr w:type="spellEnd"/>
      <w:r w:rsidR="005E71BA">
        <w:t xml:space="preserve"> e mondo Imprenditoriale, circa </w:t>
      </w:r>
      <w:r>
        <w:t>il ruolo economico e sociale delle PMI.</w:t>
      </w:r>
    </w:p>
    <w:p w:rsidR="00B272B0" w:rsidRDefault="00B272B0" w:rsidP="005E71BA">
      <w:pPr>
        <w:jc w:val="both"/>
      </w:pPr>
      <w:r>
        <w:t>Promotore della istituzione della Giornata Mondiale delle Micro e Piccole e medie Imprese (</w:t>
      </w:r>
      <w:proofErr w:type="spellStart"/>
      <w:r>
        <w:t>MSMEs</w:t>
      </w:r>
      <w:proofErr w:type="spellEnd"/>
      <w:r>
        <w:t xml:space="preserve"> </w:t>
      </w:r>
      <w:proofErr w:type="spellStart"/>
      <w:r>
        <w:t>day-</w:t>
      </w:r>
      <w:proofErr w:type="spellEnd"/>
      <w:r>
        <w:t xml:space="preserve"> 27 Giugno) presso le Nazioni Unite, ha con queste sviluppato nel tempo una collaborazione finalizzata al riconoscimento delle imprese e dei territori capaci di realizzare sviluppo economico e sviluppo sociale al tempo stesso nella cornice degli obiettivi UN di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(SDG).</w:t>
      </w:r>
    </w:p>
    <w:p w:rsidR="00B272B0" w:rsidRDefault="005E71BA" w:rsidP="005E71BA">
      <w:pPr>
        <w:jc w:val="both"/>
      </w:pPr>
      <w:r>
        <w:t>L’ult</w:t>
      </w:r>
      <w:r w:rsidR="00B272B0">
        <w:t>imo Forum tenuto al Palazz</w:t>
      </w:r>
      <w:r w:rsidR="003E447B">
        <w:t xml:space="preserve">o di Vetro delle Nazioni Unite </w:t>
      </w:r>
      <w:r>
        <w:t>“</w:t>
      </w:r>
      <w:proofErr w:type="spellStart"/>
      <w:r w:rsidR="00B272B0" w:rsidRPr="00B272B0">
        <w:rPr>
          <w:i/>
        </w:rPr>
        <w:t>Creating</w:t>
      </w:r>
      <w:proofErr w:type="spellEnd"/>
      <w:r w:rsidR="00B272B0" w:rsidRPr="00B272B0">
        <w:rPr>
          <w:i/>
        </w:rPr>
        <w:t xml:space="preserve"> a </w:t>
      </w:r>
      <w:proofErr w:type="spellStart"/>
      <w:r w:rsidR="00B272B0" w:rsidRPr="00B272B0">
        <w:rPr>
          <w:i/>
        </w:rPr>
        <w:t>shared</w:t>
      </w:r>
      <w:proofErr w:type="spellEnd"/>
      <w:r w:rsidR="00B272B0" w:rsidRPr="00B272B0">
        <w:rPr>
          <w:i/>
        </w:rPr>
        <w:t xml:space="preserve"> Future</w:t>
      </w:r>
      <w:r>
        <w:rPr>
          <w:i/>
        </w:rPr>
        <w:t>”</w:t>
      </w:r>
      <w:r w:rsidR="003E447B">
        <w:t xml:space="preserve"> (</w:t>
      </w:r>
      <w:r w:rsidR="003E447B" w:rsidRPr="003E447B">
        <w:t>https://icsb.org/home/msme-forum/</w:t>
      </w:r>
      <w:r w:rsidR="003E447B">
        <w:t>)</w:t>
      </w:r>
      <w:r w:rsidR="00B272B0">
        <w:t xml:space="preserve"> ha visto la partecipazione di oltre 400 Esperti ed Esponenti del mondo politico ed imprenditoriale</w:t>
      </w:r>
      <w:r w:rsidR="003E447B">
        <w:t xml:space="preserve"> dai 5 Continenti.</w:t>
      </w:r>
    </w:p>
    <w:p w:rsidR="003E447B" w:rsidRDefault="003E447B" w:rsidP="005E71BA">
      <w:pPr>
        <w:jc w:val="both"/>
      </w:pPr>
      <w:r>
        <w:t xml:space="preserve">Il discorso globale avviato in collaborazione con le Nazioni Unite continua idealmente con </w:t>
      </w:r>
      <w:r w:rsidR="00941566">
        <w:t>questo primo appuntamento della</w:t>
      </w:r>
      <w:r>
        <w:t xml:space="preserve"> Conferenza ICSB Global in Italy del 4 e 5 Ottobre 2018</w:t>
      </w:r>
      <w:r w:rsidR="00941566">
        <w:t>.</w:t>
      </w:r>
    </w:p>
    <w:p w:rsidR="00941566" w:rsidRDefault="00941566" w:rsidP="005E71BA">
      <w:pPr>
        <w:jc w:val="both"/>
      </w:pPr>
      <w:r>
        <w:t>L’ambizione è quella di poter approfondire</w:t>
      </w:r>
      <w:r w:rsidR="005E71BA">
        <w:t>,</w:t>
      </w:r>
      <w:r>
        <w:t xml:space="preserve"> con un selez</w:t>
      </w:r>
      <w:r w:rsidR="005E71BA">
        <w:t>ionato gruppo di Associati ICSB</w:t>
      </w:r>
      <w:r>
        <w:t xml:space="preserve"> e di Organizzazioni internazionali</w:t>
      </w:r>
      <w:r w:rsidR="005E71BA">
        <w:t>,</w:t>
      </w:r>
      <w:r>
        <w:t xml:space="preserve"> i modelli di sviluppo imprenditoriale capaci di raccordarsi con la crescita sociale e la tutela dell’Ambiente naturale.</w:t>
      </w:r>
    </w:p>
    <w:p w:rsidR="00941566" w:rsidRDefault="00941566" w:rsidP="005E71BA">
      <w:pPr>
        <w:jc w:val="both"/>
      </w:pPr>
      <w:r>
        <w:t>La Conferenza si svilupperà su 2 giornate.</w:t>
      </w:r>
    </w:p>
    <w:p w:rsidR="00941566" w:rsidRDefault="00941566" w:rsidP="005E71BA">
      <w:pPr>
        <w:jc w:val="both"/>
      </w:pPr>
      <w:r>
        <w:t>La prima, del 4 Ottobre presso l’Università di Salerno, sarà maggiormente incentrata</w:t>
      </w:r>
      <w:r w:rsidR="00631E02">
        <w:t xml:space="preserve"> sul confronto Accademico fra gruppi di ricerca impegnati a livello internazionale sui temi della Social </w:t>
      </w:r>
      <w:proofErr w:type="spellStart"/>
      <w:r w:rsidR="00631E02">
        <w:t>Innovation</w:t>
      </w:r>
      <w:proofErr w:type="spellEnd"/>
      <w:r w:rsidR="00631E02">
        <w:t xml:space="preserve"> e della </w:t>
      </w:r>
      <w:proofErr w:type="spellStart"/>
      <w:r w:rsidR="00631E02">
        <w:t>Humane</w:t>
      </w:r>
      <w:proofErr w:type="spellEnd"/>
      <w:r w:rsidR="00631E02">
        <w:t xml:space="preserve"> </w:t>
      </w:r>
      <w:proofErr w:type="spellStart"/>
      <w:r w:rsidR="00631E02">
        <w:t>Entrepreneurship</w:t>
      </w:r>
      <w:proofErr w:type="spellEnd"/>
      <w:r w:rsidR="00631E02">
        <w:t>.</w:t>
      </w:r>
    </w:p>
    <w:p w:rsidR="00631E02" w:rsidRDefault="00631E02" w:rsidP="005E71BA">
      <w:pPr>
        <w:jc w:val="both"/>
      </w:pPr>
      <w:r>
        <w:t>La seconda, del 5 Ottobre presso il Sito di interesse storico di Villa Rufolo a Ravello,</w:t>
      </w:r>
      <w:r w:rsidR="00565616">
        <w:t xml:space="preserve"> rappresenterà un momento di incontro con Imprenditori, Policy </w:t>
      </w:r>
      <w:proofErr w:type="spellStart"/>
      <w:r w:rsidR="00565616">
        <w:t>makers</w:t>
      </w:r>
      <w:proofErr w:type="spellEnd"/>
      <w:r w:rsidR="00565616">
        <w:t xml:space="preserve"> e Protagonisti dell’Innovazione Sociale, per raccontare Casi ed esperienze di eccellenza del panorama Italiano ed Europeo, e per fare una riflessione comune sulle ulteriori iniziative che si possono intraprendere nella cornice della collaborazione con le Nazioni Unite sul ruolo del sistema imprenditoriale nel perseguimento degli SDG.</w:t>
      </w:r>
    </w:p>
    <w:p w:rsidR="00565616" w:rsidRDefault="00565616" w:rsidP="005E71BA">
      <w:pPr>
        <w:jc w:val="both"/>
      </w:pPr>
    </w:p>
    <w:p w:rsidR="00565616" w:rsidRDefault="00565616" w:rsidP="005E71BA">
      <w:pPr>
        <w:jc w:val="both"/>
      </w:pPr>
    </w:p>
    <w:p w:rsidR="00565616" w:rsidRDefault="00565616" w:rsidP="005E71BA">
      <w:pPr>
        <w:jc w:val="both"/>
      </w:pPr>
      <w:r>
        <w:lastRenderedPageBreak/>
        <w:t>Fra i relatori Invitati alla Conferenza si segnalano:</w:t>
      </w:r>
    </w:p>
    <w:p w:rsidR="00565616" w:rsidRPr="005E71BA" w:rsidRDefault="00565616" w:rsidP="005E71BA">
      <w:pPr>
        <w:jc w:val="both"/>
        <w:rPr>
          <w:i/>
        </w:rPr>
      </w:pPr>
      <w:proofErr w:type="spellStart"/>
      <w:r>
        <w:t>-</w:t>
      </w:r>
      <w:r w:rsidRPr="005E71BA">
        <w:rPr>
          <w:i/>
        </w:rPr>
        <w:t>David</w:t>
      </w:r>
      <w:proofErr w:type="spellEnd"/>
      <w:r w:rsidRPr="005E71BA">
        <w:rPr>
          <w:i/>
        </w:rPr>
        <w:t xml:space="preserve"> </w:t>
      </w:r>
      <w:proofErr w:type="spellStart"/>
      <w:r w:rsidRPr="005E71BA">
        <w:rPr>
          <w:i/>
        </w:rPr>
        <w:t>Storey</w:t>
      </w:r>
      <w:proofErr w:type="spellEnd"/>
      <w:r w:rsidRPr="005E71BA">
        <w:rPr>
          <w:i/>
        </w:rPr>
        <w:t xml:space="preserve"> (Professore presso la </w:t>
      </w:r>
      <w:proofErr w:type="spellStart"/>
      <w:r w:rsidRPr="005E71BA">
        <w:rPr>
          <w:i/>
        </w:rPr>
        <w:t>Sussex</w:t>
      </w:r>
      <w:proofErr w:type="spellEnd"/>
      <w:r w:rsidRPr="005E71BA">
        <w:rPr>
          <w:i/>
        </w:rPr>
        <w:t xml:space="preserve"> </w:t>
      </w:r>
      <w:proofErr w:type="spellStart"/>
      <w:r w:rsidRPr="005E71BA">
        <w:rPr>
          <w:i/>
        </w:rPr>
        <w:t>University</w:t>
      </w:r>
      <w:proofErr w:type="spellEnd"/>
      <w:r w:rsidRPr="005E71BA">
        <w:rPr>
          <w:i/>
        </w:rPr>
        <w:t xml:space="preserve"> – UK)</w:t>
      </w:r>
    </w:p>
    <w:p w:rsidR="00565616" w:rsidRPr="005E71BA" w:rsidRDefault="00565616" w:rsidP="005E71BA">
      <w:pPr>
        <w:jc w:val="both"/>
        <w:rPr>
          <w:i/>
        </w:rPr>
      </w:pPr>
      <w:r w:rsidRPr="005E71BA">
        <w:rPr>
          <w:i/>
        </w:rPr>
        <w:t xml:space="preserve">-Ho </w:t>
      </w:r>
      <w:proofErr w:type="spellStart"/>
      <w:r w:rsidRPr="005E71BA">
        <w:rPr>
          <w:i/>
        </w:rPr>
        <w:t>Jon</w:t>
      </w:r>
      <w:proofErr w:type="spellEnd"/>
      <w:r w:rsidRPr="005E71BA">
        <w:rPr>
          <w:i/>
        </w:rPr>
        <w:t xml:space="preserve"> (Già Ambasciatore della Corea del Sud presso le Nazioni Unite)</w:t>
      </w:r>
    </w:p>
    <w:p w:rsidR="001D6C93" w:rsidRPr="005E71BA" w:rsidRDefault="001D6C93" w:rsidP="005E71BA">
      <w:pPr>
        <w:jc w:val="both"/>
        <w:rPr>
          <w:i/>
        </w:rPr>
      </w:pPr>
      <w:proofErr w:type="spellStart"/>
      <w:r w:rsidRPr="005E71BA">
        <w:rPr>
          <w:i/>
        </w:rPr>
        <w:t>-Geralyn</w:t>
      </w:r>
      <w:proofErr w:type="spellEnd"/>
      <w:r w:rsidRPr="005E71BA">
        <w:rPr>
          <w:i/>
        </w:rPr>
        <w:t xml:space="preserve"> </w:t>
      </w:r>
      <w:proofErr w:type="spellStart"/>
      <w:r w:rsidRPr="005E71BA">
        <w:rPr>
          <w:i/>
        </w:rPr>
        <w:t>Franklyn</w:t>
      </w:r>
      <w:proofErr w:type="spellEnd"/>
      <w:r w:rsidRPr="005E71BA">
        <w:rPr>
          <w:i/>
        </w:rPr>
        <w:t xml:space="preserve"> (</w:t>
      </w:r>
      <w:proofErr w:type="spellStart"/>
      <w:r w:rsidRPr="005E71BA">
        <w:rPr>
          <w:i/>
        </w:rPr>
        <w:t>President</w:t>
      </w:r>
      <w:proofErr w:type="spellEnd"/>
      <w:r w:rsidRPr="005E71BA">
        <w:rPr>
          <w:i/>
        </w:rPr>
        <w:t xml:space="preserve"> </w:t>
      </w:r>
      <w:proofErr w:type="spellStart"/>
      <w:r w:rsidRPr="005E71BA">
        <w:rPr>
          <w:i/>
        </w:rPr>
        <w:t>Elect</w:t>
      </w:r>
      <w:proofErr w:type="spellEnd"/>
      <w:r w:rsidRPr="005E71BA">
        <w:rPr>
          <w:i/>
        </w:rPr>
        <w:t xml:space="preserve"> ICSB)</w:t>
      </w:r>
    </w:p>
    <w:p w:rsidR="00565616" w:rsidRPr="005E71BA" w:rsidRDefault="00565616" w:rsidP="005E71BA">
      <w:pPr>
        <w:jc w:val="both"/>
        <w:rPr>
          <w:rFonts w:eastAsia="Times New Roman" w:cs="Times New Roman"/>
          <w:i/>
        </w:rPr>
      </w:pPr>
      <w:proofErr w:type="spellStart"/>
      <w:r w:rsidRPr="005E71BA">
        <w:rPr>
          <w:i/>
        </w:rPr>
        <w:t>-</w:t>
      </w:r>
      <w:r w:rsidRPr="005E71BA">
        <w:rPr>
          <w:rFonts w:eastAsia="Times New Roman" w:cs="Times New Roman"/>
          <w:i/>
        </w:rPr>
        <w:t>Chantal</w:t>
      </w:r>
      <w:proofErr w:type="spellEnd"/>
      <w:r w:rsidRPr="005E71BA">
        <w:rPr>
          <w:rFonts w:eastAsia="Times New Roman" w:cs="Times New Roman"/>
          <w:i/>
        </w:rPr>
        <w:t xml:space="preserve"> </w:t>
      </w:r>
      <w:proofErr w:type="spellStart"/>
      <w:r w:rsidRPr="005E71BA">
        <w:rPr>
          <w:rFonts w:eastAsia="Times New Roman" w:cs="Times New Roman"/>
          <w:i/>
        </w:rPr>
        <w:t>Line</w:t>
      </w:r>
      <w:proofErr w:type="spellEnd"/>
      <w:r w:rsidRPr="005E71BA">
        <w:rPr>
          <w:rFonts w:eastAsia="Times New Roman" w:cs="Times New Roman"/>
          <w:i/>
        </w:rPr>
        <w:t xml:space="preserve"> </w:t>
      </w:r>
      <w:proofErr w:type="spellStart"/>
      <w:r w:rsidRPr="005E71BA">
        <w:rPr>
          <w:rFonts w:eastAsia="Times New Roman" w:cs="Times New Roman"/>
          <w:i/>
        </w:rPr>
        <w:t>Carpen</w:t>
      </w:r>
      <w:r w:rsidRPr="005E71BA">
        <w:rPr>
          <w:rFonts w:eastAsia="Times New Roman" w:cs="Droid Sans Mono"/>
          <w:i/>
        </w:rPr>
        <w:t>ti</w:t>
      </w:r>
      <w:r w:rsidRPr="005E71BA">
        <w:rPr>
          <w:rFonts w:eastAsia="Times New Roman" w:cs="Times New Roman"/>
          <w:i/>
        </w:rPr>
        <w:t>er</w:t>
      </w:r>
      <w:proofErr w:type="spellEnd"/>
      <w:r w:rsidRPr="005E71BA">
        <w:rPr>
          <w:rFonts w:eastAsia="Times New Roman" w:cs="Times New Roman"/>
          <w:i/>
        </w:rPr>
        <w:t>, (</w:t>
      </w:r>
      <w:proofErr w:type="spellStart"/>
      <w:r w:rsidRPr="005E71BA">
        <w:rPr>
          <w:rFonts w:eastAsia="Times New Roman" w:cs="Times New Roman"/>
          <w:i/>
        </w:rPr>
        <w:t>Chief</w:t>
      </w:r>
      <w:proofErr w:type="spellEnd"/>
      <w:r w:rsidRPr="005E71BA">
        <w:rPr>
          <w:rFonts w:eastAsia="Times New Roman" w:cs="Times New Roman"/>
          <w:i/>
        </w:rPr>
        <w:t xml:space="preserve"> </w:t>
      </w:r>
      <w:proofErr w:type="spellStart"/>
      <w:r w:rsidRPr="005E71BA">
        <w:rPr>
          <w:rFonts w:eastAsia="Times New Roman" w:cs="Times New Roman"/>
          <w:i/>
        </w:rPr>
        <w:t>of</w:t>
      </w:r>
      <w:proofErr w:type="spellEnd"/>
      <w:r w:rsidRPr="005E71BA">
        <w:rPr>
          <w:rFonts w:eastAsia="Times New Roman" w:cs="Times New Roman"/>
          <w:i/>
        </w:rPr>
        <w:t xml:space="preserve"> New York Office UNCTAD)</w:t>
      </w:r>
    </w:p>
    <w:p w:rsidR="001D6C93" w:rsidRPr="005E71BA" w:rsidRDefault="001D6C93" w:rsidP="005E71BA">
      <w:pPr>
        <w:jc w:val="both"/>
        <w:rPr>
          <w:rFonts w:eastAsia="Times New Roman" w:cs="Times New Roman"/>
          <w:i/>
        </w:rPr>
      </w:pPr>
      <w:proofErr w:type="spellStart"/>
      <w:r w:rsidRPr="005E71BA">
        <w:rPr>
          <w:rFonts w:eastAsia="Times New Roman" w:cs="Times New Roman"/>
          <w:i/>
        </w:rPr>
        <w:t>-Alejandro</w:t>
      </w:r>
      <w:proofErr w:type="spellEnd"/>
      <w:r w:rsidRPr="005E71BA">
        <w:rPr>
          <w:rFonts w:eastAsia="Times New Roman" w:cs="Times New Roman"/>
          <w:i/>
        </w:rPr>
        <w:t xml:space="preserve"> </w:t>
      </w:r>
      <w:proofErr w:type="spellStart"/>
      <w:r w:rsidRPr="005E71BA">
        <w:rPr>
          <w:rFonts w:eastAsia="Times New Roman" w:cs="Times New Roman"/>
          <w:i/>
        </w:rPr>
        <w:t>Gonzalez</w:t>
      </w:r>
      <w:proofErr w:type="spellEnd"/>
      <w:r w:rsidRPr="001D6C93">
        <w:rPr>
          <w:rFonts w:eastAsia="Times New Roman" w:cs="Times New Roman"/>
          <w:i/>
        </w:rPr>
        <w:t xml:space="preserve"> </w:t>
      </w:r>
      <w:r w:rsidRPr="005E71BA">
        <w:rPr>
          <w:rFonts w:eastAsia="Times New Roman" w:cs="Times New Roman"/>
          <w:i/>
        </w:rPr>
        <w:t>(</w:t>
      </w:r>
      <w:proofErr w:type="spellStart"/>
      <w:r w:rsidRPr="001D6C93">
        <w:rPr>
          <w:rFonts w:eastAsia="Times New Roman" w:cs="Times New Roman"/>
          <w:i/>
        </w:rPr>
        <w:t>Chair</w:t>
      </w:r>
      <w:proofErr w:type="spellEnd"/>
      <w:r w:rsidRPr="001D6C93">
        <w:rPr>
          <w:rFonts w:eastAsia="Times New Roman" w:cs="Times New Roman"/>
          <w:i/>
        </w:rPr>
        <w:t xml:space="preserve"> </w:t>
      </w:r>
      <w:proofErr w:type="spellStart"/>
      <w:r w:rsidRPr="001D6C93">
        <w:rPr>
          <w:rFonts w:eastAsia="Times New Roman" w:cs="Times New Roman"/>
          <w:i/>
        </w:rPr>
        <w:t>of</w:t>
      </w:r>
      <w:proofErr w:type="spellEnd"/>
      <w:r w:rsidRPr="001D6C93">
        <w:rPr>
          <w:rFonts w:eastAsia="Times New Roman" w:cs="Times New Roman"/>
          <w:i/>
        </w:rPr>
        <w:t xml:space="preserve"> the OECD </w:t>
      </w:r>
      <w:proofErr w:type="spellStart"/>
      <w:r w:rsidRPr="001D6C93">
        <w:rPr>
          <w:rFonts w:eastAsia="Times New Roman" w:cs="Times New Roman"/>
          <w:i/>
        </w:rPr>
        <w:t>Working</w:t>
      </w:r>
      <w:proofErr w:type="spellEnd"/>
      <w:r w:rsidRPr="001D6C93">
        <w:rPr>
          <w:rFonts w:eastAsia="Times New Roman" w:cs="Times New Roman"/>
          <w:i/>
        </w:rPr>
        <w:t xml:space="preserve"> Party on </w:t>
      </w:r>
      <w:proofErr w:type="spellStart"/>
      <w:r w:rsidRPr="001D6C93">
        <w:rPr>
          <w:rFonts w:eastAsia="Times New Roman" w:cs="Times New Roman"/>
          <w:i/>
        </w:rPr>
        <w:t>SMEs</w:t>
      </w:r>
      <w:proofErr w:type="spellEnd"/>
      <w:r w:rsidRPr="001D6C93">
        <w:rPr>
          <w:rFonts w:eastAsia="Times New Roman" w:cs="Times New Roman"/>
          <w:i/>
        </w:rPr>
        <w:t xml:space="preserve"> and </w:t>
      </w:r>
      <w:proofErr w:type="spellStart"/>
      <w:r w:rsidRPr="001D6C93">
        <w:rPr>
          <w:rFonts w:eastAsia="Times New Roman" w:cs="Times New Roman"/>
          <w:i/>
        </w:rPr>
        <w:t>Entrepreneurship</w:t>
      </w:r>
      <w:proofErr w:type="spellEnd"/>
      <w:r w:rsidRPr="005E71BA">
        <w:rPr>
          <w:rFonts w:eastAsia="Times New Roman" w:cs="Times New Roman"/>
          <w:i/>
        </w:rPr>
        <w:t>)</w:t>
      </w:r>
    </w:p>
    <w:p w:rsidR="001D6C93" w:rsidRPr="005E71BA" w:rsidRDefault="001D6C93" w:rsidP="005E71BA">
      <w:pPr>
        <w:jc w:val="both"/>
        <w:rPr>
          <w:rFonts w:eastAsia="Times New Roman" w:cs="Times New Roman"/>
          <w:i/>
        </w:rPr>
      </w:pPr>
      <w:proofErr w:type="spellStart"/>
      <w:r w:rsidRPr="005E71BA">
        <w:rPr>
          <w:rFonts w:eastAsia="Times New Roman" w:cs="Times New Roman"/>
          <w:i/>
        </w:rPr>
        <w:t>-Ki</w:t>
      </w:r>
      <w:proofErr w:type="spellEnd"/>
      <w:r w:rsidRPr="005E71BA">
        <w:rPr>
          <w:rFonts w:eastAsia="Times New Roman" w:cs="Times New Roman"/>
          <w:i/>
        </w:rPr>
        <w:t xml:space="preserve"> Chan Kim (</w:t>
      </w:r>
      <w:proofErr w:type="spellStart"/>
      <w:r w:rsidRPr="005E71BA">
        <w:rPr>
          <w:rFonts w:eastAsia="Times New Roman" w:cs="Times New Roman"/>
          <w:i/>
        </w:rPr>
        <w:t>C</w:t>
      </w:r>
      <w:r w:rsidR="006B0E4A" w:rsidRPr="005E71BA">
        <w:rPr>
          <w:rFonts w:eastAsia="Times New Roman" w:cs="Times New Roman"/>
          <w:i/>
        </w:rPr>
        <w:t>a</w:t>
      </w:r>
      <w:r w:rsidRPr="005E71BA">
        <w:rPr>
          <w:rFonts w:eastAsia="Times New Roman" w:cs="Times New Roman"/>
          <w:i/>
        </w:rPr>
        <w:t>tholic</w:t>
      </w:r>
      <w:proofErr w:type="spellEnd"/>
      <w:r w:rsidRPr="005E71BA">
        <w:rPr>
          <w:rFonts w:eastAsia="Times New Roman" w:cs="Times New Roman"/>
          <w:i/>
        </w:rPr>
        <w:t xml:space="preserve"> </w:t>
      </w:r>
      <w:proofErr w:type="spellStart"/>
      <w:r w:rsidRPr="005E71BA">
        <w:rPr>
          <w:rFonts w:eastAsia="Times New Roman" w:cs="Times New Roman"/>
          <w:i/>
        </w:rPr>
        <w:t>University</w:t>
      </w:r>
      <w:proofErr w:type="spellEnd"/>
      <w:r w:rsidRPr="005E71BA">
        <w:rPr>
          <w:rFonts w:eastAsia="Times New Roman" w:cs="Times New Roman"/>
          <w:i/>
        </w:rPr>
        <w:t xml:space="preserve"> </w:t>
      </w:r>
      <w:proofErr w:type="spellStart"/>
      <w:r w:rsidRPr="005E71BA">
        <w:rPr>
          <w:rFonts w:eastAsia="Times New Roman" w:cs="Times New Roman"/>
          <w:i/>
        </w:rPr>
        <w:t>of</w:t>
      </w:r>
      <w:proofErr w:type="spellEnd"/>
      <w:r w:rsidRPr="005E71BA">
        <w:rPr>
          <w:rFonts w:eastAsia="Times New Roman" w:cs="Times New Roman"/>
          <w:i/>
        </w:rPr>
        <w:t xml:space="preserve"> Corea)</w:t>
      </w:r>
    </w:p>
    <w:p w:rsidR="001D6C93" w:rsidRPr="005E71BA" w:rsidRDefault="001D6C93" w:rsidP="005E71BA">
      <w:pPr>
        <w:jc w:val="both"/>
        <w:rPr>
          <w:rFonts w:eastAsia="Times New Roman" w:cs="Times New Roman"/>
          <w:i/>
        </w:rPr>
      </w:pPr>
      <w:proofErr w:type="spellStart"/>
      <w:r w:rsidRPr="005E71BA">
        <w:rPr>
          <w:rFonts w:eastAsia="Times New Roman" w:cs="Times New Roman"/>
          <w:i/>
        </w:rPr>
        <w:t>-Claudio</w:t>
      </w:r>
      <w:proofErr w:type="spellEnd"/>
      <w:r w:rsidRPr="005E71BA">
        <w:rPr>
          <w:rFonts w:eastAsia="Times New Roman" w:cs="Times New Roman"/>
          <w:i/>
        </w:rPr>
        <w:t xml:space="preserve"> </w:t>
      </w:r>
      <w:proofErr w:type="spellStart"/>
      <w:r w:rsidRPr="005E71BA">
        <w:rPr>
          <w:rFonts w:eastAsia="Times New Roman" w:cs="Times New Roman"/>
          <w:i/>
        </w:rPr>
        <w:t>Gubitosi</w:t>
      </w:r>
      <w:proofErr w:type="spellEnd"/>
      <w:r w:rsidRPr="005E71BA">
        <w:rPr>
          <w:rFonts w:eastAsia="Times New Roman" w:cs="Times New Roman"/>
          <w:i/>
        </w:rPr>
        <w:t xml:space="preserve"> (Fondatore e Direttore Giffoni Film Festival)</w:t>
      </w:r>
    </w:p>
    <w:p w:rsidR="001D6C93" w:rsidRPr="005E71BA" w:rsidRDefault="001D6C93" w:rsidP="005E71BA">
      <w:pPr>
        <w:jc w:val="both"/>
        <w:rPr>
          <w:rFonts w:eastAsia="Times New Roman" w:cs="Times New Roman"/>
          <w:i/>
        </w:rPr>
      </w:pPr>
      <w:r w:rsidRPr="005E71BA">
        <w:rPr>
          <w:rFonts w:eastAsia="Times New Roman" w:cs="Times New Roman"/>
          <w:i/>
        </w:rPr>
        <w:t>-Giuseppe Roma (Già Direttore Generale Censis)</w:t>
      </w:r>
    </w:p>
    <w:p w:rsidR="001D6C93" w:rsidRPr="005E71BA" w:rsidRDefault="001D6C93" w:rsidP="005E71BA">
      <w:pPr>
        <w:jc w:val="both"/>
        <w:rPr>
          <w:rFonts w:eastAsia="Times New Roman" w:cs="Times New Roman"/>
          <w:i/>
        </w:rPr>
      </w:pPr>
      <w:r w:rsidRPr="005E71BA">
        <w:rPr>
          <w:rFonts w:eastAsia="Times New Roman" w:cs="Times New Roman"/>
          <w:i/>
        </w:rPr>
        <w:t xml:space="preserve">-Carlo Petrini (Fondatore Slow </w:t>
      </w:r>
      <w:proofErr w:type="spellStart"/>
      <w:r w:rsidRPr="005E71BA">
        <w:rPr>
          <w:rFonts w:eastAsia="Times New Roman" w:cs="Times New Roman"/>
          <w:i/>
        </w:rPr>
        <w:t>Food</w:t>
      </w:r>
      <w:proofErr w:type="spellEnd"/>
      <w:r w:rsidRPr="005E71BA">
        <w:rPr>
          <w:rFonts w:eastAsia="Times New Roman" w:cs="Times New Roman"/>
          <w:i/>
        </w:rPr>
        <w:t>)</w:t>
      </w:r>
    </w:p>
    <w:p w:rsidR="001D6C93" w:rsidRPr="005E71BA" w:rsidRDefault="001D6C93" w:rsidP="005E71BA">
      <w:pPr>
        <w:jc w:val="both"/>
        <w:rPr>
          <w:rFonts w:eastAsia="Times New Roman" w:cs="Times New Roman"/>
          <w:i/>
        </w:rPr>
      </w:pPr>
      <w:r w:rsidRPr="005E71BA">
        <w:rPr>
          <w:rFonts w:eastAsia="Times New Roman" w:cs="Times New Roman"/>
          <w:i/>
        </w:rPr>
        <w:t xml:space="preserve">-Cardinale Peter </w:t>
      </w:r>
      <w:proofErr w:type="spellStart"/>
      <w:r w:rsidRPr="005E71BA">
        <w:rPr>
          <w:rFonts w:eastAsia="Times New Roman" w:cs="Times New Roman"/>
          <w:i/>
        </w:rPr>
        <w:t>Turkson</w:t>
      </w:r>
      <w:proofErr w:type="spellEnd"/>
      <w:r w:rsidRPr="005E71BA">
        <w:rPr>
          <w:rFonts w:eastAsia="Times New Roman" w:cs="Times New Roman"/>
          <w:i/>
        </w:rPr>
        <w:t xml:space="preserve"> (Prefetto Dicastero Sviluppo Umano Integrale del Vaticano)</w:t>
      </w:r>
    </w:p>
    <w:p w:rsidR="006B0E4A" w:rsidRDefault="006B0E4A" w:rsidP="005E71BA">
      <w:pPr>
        <w:jc w:val="both"/>
        <w:rPr>
          <w:rFonts w:eastAsia="Times New Roman" w:cs="Times New Roman"/>
        </w:rPr>
      </w:pPr>
    </w:p>
    <w:p w:rsidR="006B0E4A" w:rsidRDefault="006B0E4A" w:rsidP="005E71B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Conference Chair della Conferenza è il Prof. Roberto Parente, Ordinario di Imprenditorialità ed Innovazione dell’Università di Salerno e Membro della ICSB Global.</w:t>
      </w:r>
    </w:p>
    <w:p w:rsidR="0018246B" w:rsidRDefault="0018246B" w:rsidP="005E71BA">
      <w:pPr>
        <w:jc w:val="both"/>
        <w:rPr>
          <w:rFonts w:eastAsia="Times New Roman" w:cs="Times New Roman"/>
        </w:rPr>
      </w:pPr>
    </w:p>
    <w:p w:rsidR="0018246B" w:rsidRDefault="0018246B" w:rsidP="005E71B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Alla Conferenza collaborano, insieme alla Università di Salerno e l’ICSB, fra gli altri la Fondazione Grande Lucania e la Fondazione Ravello. </w:t>
      </w:r>
    </w:p>
    <w:p w:rsidR="001D6C93" w:rsidRDefault="001D6C93" w:rsidP="005E71BA">
      <w:pPr>
        <w:jc w:val="both"/>
        <w:rPr>
          <w:rFonts w:eastAsia="Times New Roman" w:cs="Times New Roman"/>
        </w:rPr>
      </w:pPr>
      <w:bookmarkStart w:id="0" w:name="_GoBack"/>
      <w:bookmarkEnd w:id="0"/>
    </w:p>
    <w:p w:rsidR="001D6C93" w:rsidRPr="001D6C93" w:rsidRDefault="001D6C93" w:rsidP="005E71B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Il Programma completo sarà a breve disponibile sul sito www.icsb.org</w:t>
      </w:r>
    </w:p>
    <w:p w:rsidR="001D6C93" w:rsidRDefault="001D6C93" w:rsidP="005E71BA">
      <w:pPr>
        <w:jc w:val="both"/>
        <w:rPr>
          <w:rFonts w:eastAsia="Times New Roman" w:cs="Times New Roman"/>
        </w:rPr>
      </w:pPr>
    </w:p>
    <w:p w:rsidR="00565616" w:rsidRPr="00565616" w:rsidRDefault="00565616" w:rsidP="005E71BA">
      <w:pPr>
        <w:jc w:val="both"/>
        <w:rPr>
          <w:rFonts w:ascii="Times" w:eastAsia="Times New Roman" w:hAnsi="Times" w:cs="Times New Roman"/>
        </w:rPr>
      </w:pPr>
    </w:p>
    <w:p w:rsidR="00565616" w:rsidRDefault="00565616" w:rsidP="005E71BA">
      <w:pPr>
        <w:jc w:val="both"/>
      </w:pPr>
    </w:p>
    <w:p w:rsidR="00565616" w:rsidRPr="00B272B0" w:rsidRDefault="00565616" w:rsidP="005E71BA">
      <w:pPr>
        <w:jc w:val="both"/>
      </w:pPr>
    </w:p>
    <w:p w:rsidR="00B272B0" w:rsidRDefault="00B272B0" w:rsidP="005E71BA">
      <w:pPr>
        <w:jc w:val="both"/>
      </w:pPr>
    </w:p>
    <w:p w:rsidR="00B272B0" w:rsidRDefault="00B272B0" w:rsidP="005E71BA">
      <w:pPr>
        <w:jc w:val="both"/>
      </w:pPr>
    </w:p>
    <w:p w:rsidR="00B272B0" w:rsidRDefault="00B272B0" w:rsidP="005E71BA">
      <w:pPr>
        <w:jc w:val="both"/>
      </w:pPr>
    </w:p>
    <w:p w:rsidR="00B272B0" w:rsidRDefault="00B272B0" w:rsidP="005E71BA">
      <w:pPr>
        <w:jc w:val="both"/>
      </w:pPr>
    </w:p>
    <w:p w:rsidR="00B272B0" w:rsidRDefault="00B272B0" w:rsidP="005E71BA">
      <w:pPr>
        <w:jc w:val="both"/>
      </w:pPr>
    </w:p>
    <w:sectPr w:rsidR="00B272B0" w:rsidSect="00CB6C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Droid Sans Mono">
    <w:charset w:val="00"/>
    <w:family w:val="auto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283"/>
  <w:characterSpacingControl w:val="doNotCompress"/>
  <w:compat>
    <w:useFELayout/>
  </w:compat>
  <w:rsids>
    <w:rsidRoot w:val="00B272B0"/>
    <w:rsid w:val="0018246B"/>
    <w:rsid w:val="001D6C93"/>
    <w:rsid w:val="003E447B"/>
    <w:rsid w:val="005053EE"/>
    <w:rsid w:val="00565616"/>
    <w:rsid w:val="005E71BA"/>
    <w:rsid w:val="00631E02"/>
    <w:rsid w:val="0069010E"/>
    <w:rsid w:val="006B0E4A"/>
    <w:rsid w:val="00941566"/>
    <w:rsid w:val="00B272B0"/>
    <w:rsid w:val="00CB6C70"/>
    <w:rsid w:val="00EA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2B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2B0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rsid w:val="00B272B0"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2"/>
    <w:rsid w:val="00B272B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eastAsia="en-US"/>
    </w:rPr>
  </w:style>
  <w:style w:type="paragraph" w:styleId="Sottotitolo">
    <w:name w:val="Subtitle"/>
    <w:basedOn w:val="Normale"/>
    <w:link w:val="SottotitoloCarattere"/>
    <w:uiPriority w:val="3"/>
    <w:unhideWhenUsed/>
    <w:qFormat/>
    <w:rsid w:val="00B272B0"/>
    <w:pPr>
      <w:numPr>
        <w:ilvl w:val="1"/>
      </w:numPr>
      <w:spacing w:after="480" w:line="264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B272B0"/>
    <w:rPr>
      <w:rFonts w:asciiTheme="majorHAnsi" w:eastAsiaTheme="majorEastAsia" w:hAnsiTheme="majorHAnsi" w:cstheme="majorBidi"/>
      <w:caps/>
      <w:color w:val="595959" w:themeColor="text1" w:themeTint="A6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2B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72B0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rsid w:val="00B272B0"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eastAsia="en-US"/>
    </w:rPr>
  </w:style>
  <w:style w:type="character" w:customStyle="1" w:styleId="TitoloCarattere">
    <w:name w:val="Titolo Carattere"/>
    <w:basedOn w:val="Caratterepredefinitoparagrafo"/>
    <w:link w:val="Titolo"/>
    <w:uiPriority w:val="2"/>
    <w:rsid w:val="00B272B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eastAsia="en-US"/>
    </w:rPr>
  </w:style>
  <w:style w:type="paragraph" w:styleId="Sottotitolo">
    <w:name w:val="Subtitle"/>
    <w:basedOn w:val="Normale"/>
    <w:link w:val="SottotitoloCarattere"/>
    <w:uiPriority w:val="3"/>
    <w:unhideWhenUsed/>
    <w:qFormat/>
    <w:rsid w:val="00B272B0"/>
    <w:pPr>
      <w:numPr>
        <w:ilvl w:val="1"/>
      </w:numPr>
      <w:spacing w:after="480" w:line="264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22"/>
      <w:lang w:eastAsia="en-US"/>
    </w:rPr>
  </w:style>
  <w:style w:type="character" w:customStyle="1" w:styleId="SottotitoloCarattere">
    <w:name w:val="Sottotitolo Carattere"/>
    <w:basedOn w:val="Caratterepredefinitoparagrafo"/>
    <w:link w:val="Sottotitolo"/>
    <w:uiPriority w:val="3"/>
    <w:rsid w:val="00B272B0"/>
    <w:rPr>
      <w:rFonts w:asciiTheme="majorHAnsi" w:eastAsiaTheme="majorEastAsia" w:hAnsiTheme="majorHAnsi" w:cstheme="majorBidi"/>
      <w:caps/>
      <w:color w:val="595959" w:themeColor="text1" w:themeTint="A6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</dc:creator>
  <cp:lastModifiedBy>Ester Dini</cp:lastModifiedBy>
  <cp:revision>2</cp:revision>
  <dcterms:created xsi:type="dcterms:W3CDTF">2018-08-02T09:30:00Z</dcterms:created>
  <dcterms:modified xsi:type="dcterms:W3CDTF">2018-08-02T09:30:00Z</dcterms:modified>
</cp:coreProperties>
</file>